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E1CF4" w14:textId="77777777" w:rsidR="009F1B7C" w:rsidRPr="003B711C" w:rsidRDefault="009F1B7C" w:rsidP="00531F5E">
      <w:pPr>
        <w:spacing w:line="620" w:lineRule="exact"/>
        <w:ind w:right="-1"/>
        <w:jc w:val="center"/>
        <w:rPr>
          <w:rFonts w:asciiTheme="majorEastAsia" w:eastAsiaTheme="majorEastAsia" w:hAnsiTheme="majorEastAsia"/>
          <w:sz w:val="28"/>
          <w:szCs w:val="28"/>
        </w:rPr>
      </w:pPr>
      <w:r w:rsidRPr="003B711C">
        <w:rPr>
          <w:rFonts w:asciiTheme="majorEastAsia" w:eastAsiaTheme="majorEastAsia" w:hAnsiTheme="majorEastAsia" w:hint="eastAsia"/>
          <w:sz w:val="28"/>
          <w:szCs w:val="28"/>
        </w:rPr>
        <w:t>第</w:t>
      </w:r>
      <w:r w:rsidR="00B2140F" w:rsidRPr="003B711C">
        <w:rPr>
          <w:rFonts w:asciiTheme="majorEastAsia" w:eastAsiaTheme="majorEastAsia" w:hAnsiTheme="majorEastAsia" w:hint="eastAsia"/>
          <w:sz w:val="28"/>
          <w:szCs w:val="28"/>
        </w:rPr>
        <w:t>5</w:t>
      </w:r>
      <w:r w:rsidR="00747C3F" w:rsidRPr="003B711C">
        <w:rPr>
          <w:rFonts w:asciiTheme="majorEastAsia" w:eastAsiaTheme="majorEastAsia" w:hAnsiTheme="majorEastAsia" w:hint="eastAsia"/>
          <w:sz w:val="28"/>
          <w:szCs w:val="28"/>
        </w:rPr>
        <w:t xml:space="preserve"> </w:t>
      </w:r>
      <w:r w:rsidRPr="003B711C">
        <w:rPr>
          <w:rFonts w:asciiTheme="majorEastAsia" w:eastAsiaTheme="majorEastAsia" w:hAnsiTheme="majorEastAsia" w:hint="eastAsia"/>
          <w:sz w:val="28"/>
          <w:szCs w:val="28"/>
        </w:rPr>
        <w:t>回</w:t>
      </w:r>
      <w:r w:rsidR="00A16F5A" w:rsidRPr="003B711C">
        <w:rPr>
          <w:rFonts w:asciiTheme="majorEastAsia" w:eastAsiaTheme="majorEastAsia" w:hAnsiTheme="majorEastAsia" w:hint="eastAsia"/>
          <w:sz w:val="28"/>
          <w:szCs w:val="28"/>
        </w:rPr>
        <w:t>大阪府看護学会</w:t>
      </w:r>
      <w:r w:rsidRPr="003B711C">
        <w:rPr>
          <w:rFonts w:asciiTheme="majorEastAsia" w:eastAsiaTheme="majorEastAsia" w:hAnsiTheme="majorEastAsia" w:hint="eastAsia"/>
          <w:sz w:val="28"/>
          <w:szCs w:val="28"/>
        </w:rPr>
        <w:t xml:space="preserve">　企業展示 申込書</w:t>
      </w:r>
    </w:p>
    <w:p w14:paraId="2149A372" w14:textId="77777777" w:rsidR="009F1B7C" w:rsidRPr="003B711C" w:rsidRDefault="009F1B7C" w:rsidP="009F1B7C">
      <w:pPr>
        <w:spacing w:line="620" w:lineRule="exact"/>
        <w:ind w:right="-1"/>
        <w:jc w:val="right"/>
        <w:rPr>
          <w:rFonts w:asciiTheme="majorEastAsia" w:eastAsiaTheme="majorEastAsia" w:hAnsiTheme="majorEastAsia"/>
          <w:szCs w:val="21"/>
        </w:rPr>
      </w:pPr>
      <w:r w:rsidRPr="003B711C">
        <w:rPr>
          <w:rFonts w:asciiTheme="majorEastAsia" w:eastAsiaTheme="majorEastAsia" w:hAnsiTheme="majorEastAsia" w:hint="eastAsia"/>
          <w:szCs w:val="21"/>
        </w:rPr>
        <w:t>申込日　　　年　　月　　日</w:t>
      </w:r>
    </w:p>
    <w:tbl>
      <w:tblPr>
        <w:tblStyle w:val="a3"/>
        <w:tblW w:w="9213" w:type="dxa"/>
        <w:tblInd w:w="534" w:type="dxa"/>
        <w:tblLook w:val="04A0" w:firstRow="1" w:lastRow="0" w:firstColumn="1" w:lastColumn="0" w:noHBand="0" w:noVBand="1"/>
      </w:tblPr>
      <w:tblGrid>
        <w:gridCol w:w="416"/>
        <w:gridCol w:w="1313"/>
        <w:gridCol w:w="7484"/>
      </w:tblGrid>
      <w:tr w:rsidR="003B711C" w:rsidRPr="003B711C" w14:paraId="00207716" w14:textId="77777777" w:rsidTr="00442109">
        <w:trPr>
          <w:trHeight w:val="306"/>
        </w:trPr>
        <w:tc>
          <w:tcPr>
            <w:tcW w:w="1729" w:type="dxa"/>
            <w:gridSpan w:val="2"/>
          </w:tcPr>
          <w:p w14:paraId="211007FC" w14:textId="77777777" w:rsidR="009F1B7C" w:rsidRPr="003B711C" w:rsidRDefault="009F1B7C" w:rsidP="009F1B7C">
            <w:pPr>
              <w:ind w:right="840"/>
              <w:jc w:val="left"/>
              <w:rPr>
                <w:rFonts w:asciiTheme="majorEastAsia" w:eastAsiaTheme="majorEastAsia" w:hAnsiTheme="majorEastAsia"/>
                <w:sz w:val="20"/>
                <w:szCs w:val="20"/>
              </w:rPr>
            </w:pPr>
          </w:p>
        </w:tc>
        <w:tc>
          <w:tcPr>
            <w:tcW w:w="7484" w:type="dxa"/>
          </w:tcPr>
          <w:p w14:paraId="7F0F1187" w14:textId="77777777" w:rsidR="009F1B7C" w:rsidRPr="003B711C" w:rsidRDefault="009F1B7C" w:rsidP="00A16F5A">
            <w:pPr>
              <w:ind w:right="840"/>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第</w:t>
            </w:r>
            <w:r w:rsidR="00B2140F" w:rsidRPr="003B711C">
              <w:rPr>
                <w:rFonts w:asciiTheme="majorEastAsia" w:eastAsiaTheme="majorEastAsia" w:hAnsiTheme="majorEastAsia" w:hint="eastAsia"/>
                <w:sz w:val="20"/>
                <w:szCs w:val="20"/>
              </w:rPr>
              <w:t>5</w:t>
            </w:r>
            <w:r w:rsidRPr="003B711C">
              <w:rPr>
                <w:rFonts w:asciiTheme="majorEastAsia" w:eastAsiaTheme="majorEastAsia" w:hAnsiTheme="majorEastAsia" w:hint="eastAsia"/>
                <w:sz w:val="20"/>
                <w:szCs w:val="20"/>
              </w:rPr>
              <w:t>回</w:t>
            </w:r>
            <w:r w:rsidR="00A16F5A" w:rsidRPr="003B711C">
              <w:rPr>
                <w:rFonts w:asciiTheme="majorEastAsia" w:eastAsiaTheme="majorEastAsia" w:hAnsiTheme="majorEastAsia" w:hint="eastAsia"/>
                <w:sz w:val="20"/>
                <w:szCs w:val="20"/>
              </w:rPr>
              <w:t>大阪府看護学会</w:t>
            </w:r>
          </w:p>
        </w:tc>
      </w:tr>
      <w:tr w:rsidR="003B711C" w:rsidRPr="003B711C" w14:paraId="0379FD42" w14:textId="77777777" w:rsidTr="00442109">
        <w:trPr>
          <w:trHeight w:val="306"/>
        </w:trPr>
        <w:tc>
          <w:tcPr>
            <w:tcW w:w="1729" w:type="dxa"/>
            <w:gridSpan w:val="2"/>
          </w:tcPr>
          <w:p w14:paraId="78853106" w14:textId="77777777" w:rsidR="009F1B7C" w:rsidRPr="003B711C" w:rsidRDefault="009F1B7C" w:rsidP="009F1B7C">
            <w:pPr>
              <w:ind w:right="840"/>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企業名</w:t>
            </w:r>
          </w:p>
        </w:tc>
        <w:tc>
          <w:tcPr>
            <w:tcW w:w="7484" w:type="dxa"/>
          </w:tcPr>
          <w:p w14:paraId="28B6AF90" w14:textId="77777777" w:rsidR="009F1B7C" w:rsidRPr="003B711C" w:rsidRDefault="009F1B7C" w:rsidP="009F1B7C">
            <w:pPr>
              <w:ind w:right="840"/>
              <w:jc w:val="left"/>
              <w:rPr>
                <w:rFonts w:asciiTheme="majorEastAsia" w:eastAsiaTheme="majorEastAsia" w:hAnsiTheme="majorEastAsia"/>
                <w:sz w:val="20"/>
                <w:szCs w:val="20"/>
              </w:rPr>
            </w:pPr>
          </w:p>
        </w:tc>
      </w:tr>
      <w:tr w:rsidR="003B711C" w:rsidRPr="003B711C" w14:paraId="541A6EE4" w14:textId="77777777" w:rsidTr="00442109">
        <w:tc>
          <w:tcPr>
            <w:tcW w:w="1729" w:type="dxa"/>
            <w:gridSpan w:val="2"/>
          </w:tcPr>
          <w:p w14:paraId="79F58D90" w14:textId="77777777" w:rsidR="009F1B7C" w:rsidRPr="003B711C" w:rsidRDefault="009F1B7C" w:rsidP="009F1B7C">
            <w:pPr>
              <w:ind w:right="840"/>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部署名</w:t>
            </w:r>
          </w:p>
        </w:tc>
        <w:tc>
          <w:tcPr>
            <w:tcW w:w="7484" w:type="dxa"/>
          </w:tcPr>
          <w:p w14:paraId="5C44BD2E" w14:textId="77777777" w:rsidR="009F1B7C" w:rsidRPr="003B711C" w:rsidRDefault="009F1B7C" w:rsidP="009F1B7C">
            <w:pPr>
              <w:ind w:right="840"/>
              <w:jc w:val="left"/>
              <w:rPr>
                <w:rFonts w:asciiTheme="majorEastAsia" w:eastAsiaTheme="majorEastAsia" w:hAnsiTheme="majorEastAsia"/>
                <w:sz w:val="20"/>
                <w:szCs w:val="20"/>
              </w:rPr>
            </w:pPr>
          </w:p>
        </w:tc>
      </w:tr>
      <w:tr w:rsidR="003B711C" w:rsidRPr="003B711C" w14:paraId="54051D39" w14:textId="77777777" w:rsidTr="00442109">
        <w:tc>
          <w:tcPr>
            <w:tcW w:w="1729" w:type="dxa"/>
            <w:gridSpan w:val="2"/>
          </w:tcPr>
          <w:p w14:paraId="151D1139" w14:textId="77777777" w:rsidR="009F1B7C" w:rsidRPr="003B711C" w:rsidRDefault="007F4876" w:rsidP="009F1B7C">
            <w:pPr>
              <w:tabs>
                <w:tab w:val="left" w:pos="1593"/>
              </w:tabs>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責任者名</w:t>
            </w:r>
          </w:p>
        </w:tc>
        <w:tc>
          <w:tcPr>
            <w:tcW w:w="7484" w:type="dxa"/>
          </w:tcPr>
          <w:p w14:paraId="172A7CDE" w14:textId="77777777" w:rsidR="009F1B7C" w:rsidRPr="003B711C" w:rsidRDefault="009F1B7C" w:rsidP="009F1B7C">
            <w:pPr>
              <w:jc w:val="left"/>
              <w:rPr>
                <w:rFonts w:asciiTheme="majorEastAsia" w:eastAsiaTheme="majorEastAsia" w:hAnsiTheme="majorEastAsia"/>
                <w:sz w:val="20"/>
                <w:szCs w:val="20"/>
              </w:rPr>
            </w:pPr>
          </w:p>
        </w:tc>
      </w:tr>
      <w:tr w:rsidR="003B711C" w:rsidRPr="003B711C" w14:paraId="1CBC4428" w14:textId="77777777" w:rsidTr="00442109">
        <w:tc>
          <w:tcPr>
            <w:tcW w:w="1729" w:type="dxa"/>
            <w:gridSpan w:val="2"/>
          </w:tcPr>
          <w:p w14:paraId="633F05F9" w14:textId="77777777" w:rsidR="007F4876" w:rsidRPr="003B711C" w:rsidRDefault="007F4876" w:rsidP="009F1B7C">
            <w:pPr>
              <w:tabs>
                <w:tab w:val="left" w:pos="1593"/>
              </w:tabs>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ご</w:t>
            </w:r>
            <w:r w:rsidRPr="003B711C">
              <w:rPr>
                <w:rFonts w:asciiTheme="majorEastAsia" w:eastAsiaTheme="majorEastAsia" w:hAnsiTheme="majorEastAsia"/>
                <w:sz w:val="20"/>
                <w:szCs w:val="20"/>
              </w:rPr>
              <w:ruby>
                <w:rubyPr>
                  <w:rubyAlign w:val="distributeSpace"/>
                  <w:hps w:val="10"/>
                  <w:hpsRaise w:val="18"/>
                  <w:hpsBaseText w:val="20"/>
                  <w:lid w:val="ja-JP"/>
                </w:rubyPr>
                <w:rt>
                  <w:r w:rsidR="007F4876" w:rsidRPr="003B711C">
                    <w:rPr>
                      <w:rFonts w:asciiTheme="majorEastAsia" w:eastAsiaTheme="majorEastAsia" w:hAnsiTheme="majorEastAsia"/>
                      <w:sz w:val="10"/>
                      <w:szCs w:val="20"/>
                    </w:rPr>
                    <w:t>ふりがな</w:t>
                  </w:r>
                </w:rt>
                <w:rubyBase>
                  <w:r w:rsidR="007F4876" w:rsidRPr="003B711C">
                    <w:rPr>
                      <w:rFonts w:asciiTheme="majorEastAsia" w:eastAsiaTheme="majorEastAsia" w:hAnsiTheme="majorEastAsia"/>
                      <w:sz w:val="20"/>
                      <w:szCs w:val="20"/>
                    </w:rPr>
                    <w:t>担当者名</w:t>
                  </w:r>
                </w:rubyBase>
              </w:ruby>
            </w:r>
          </w:p>
        </w:tc>
        <w:tc>
          <w:tcPr>
            <w:tcW w:w="7484" w:type="dxa"/>
          </w:tcPr>
          <w:p w14:paraId="03D4FB60" w14:textId="77777777" w:rsidR="007F4876" w:rsidRPr="003B711C" w:rsidRDefault="007F4876" w:rsidP="009F1B7C">
            <w:pPr>
              <w:jc w:val="left"/>
              <w:rPr>
                <w:rFonts w:asciiTheme="majorEastAsia" w:eastAsiaTheme="majorEastAsia" w:hAnsiTheme="majorEastAsia"/>
                <w:sz w:val="20"/>
                <w:szCs w:val="20"/>
              </w:rPr>
            </w:pPr>
          </w:p>
        </w:tc>
      </w:tr>
      <w:tr w:rsidR="003B711C" w:rsidRPr="003B711C" w14:paraId="34258D25" w14:textId="77777777" w:rsidTr="00442109">
        <w:trPr>
          <w:trHeight w:val="662"/>
        </w:trPr>
        <w:tc>
          <w:tcPr>
            <w:tcW w:w="1729" w:type="dxa"/>
            <w:gridSpan w:val="2"/>
          </w:tcPr>
          <w:p w14:paraId="7D8F616F" w14:textId="77777777" w:rsidR="009F1B7C" w:rsidRPr="003B711C" w:rsidRDefault="009F1B7C" w:rsidP="009F1B7C">
            <w:pPr>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連絡先</w:t>
            </w:r>
          </w:p>
        </w:tc>
        <w:tc>
          <w:tcPr>
            <w:tcW w:w="7484" w:type="dxa"/>
          </w:tcPr>
          <w:p w14:paraId="0099D44B" w14:textId="77777777" w:rsidR="009F1B7C" w:rsidRPr="003B711C" w:rsidRDefault="009F1B7C" w:rsidP="009F1B7C">
            <w:pPr>
              <w:ind w:right="840"/>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 xml:space="preserve">〒　　　　　　　　</w:t>
            </w:r>
          </w:p>
          <w:p w14:paraId="0B39A57C" w14:textId="77777777" w:rsidR="00A25ED4" w:rsidRDefault="009F1B7C" w:rsidP="009F1B7C">
            <w:pPr>
              <w:ind w:right="840"/>
              <w:jc w:val="left"/>
              <w:rPr>
                <w:rFonts w:asciiTheme="majorEastAsia" w:eastAsiaTheme="majorEastAsia" w:hAnsiTheme="majorEastAsia" w:hint="eastAsia"/>
                <w:sz w:val="20"/>
                <w:szCs w:val="20"/>
              </w:rPr>
            </w:pPr>
            <w:r w:rsidRPr="003B711C">
              <w:rPr>
                <w:rFonts w:asciiTheme="majorEastAsia" w:eastAsiaTheme="majorEastAsia" w:hAnsiTheme="majorEastAsia" w:hint="eastAsia"/>
                <w:sz w:val="20"/>
                <w:szCs w:val="20"/>
              </w:rPr>
              <w:t xml:space="preserve">電話：　　　　　　　　FAX:　　　　　　　　</w:t>
            </w:r>
          </w:p>
          <w:p w14:paraId="2871E331" w14:textId="3D8E4F2D" w:rsidR="009F1B7C" w:rsidRPr="003B711C" w:rsidRDefault="009F1B7C" w:rsidP="009F1B7C">
            <w:pPr>
              <w:ind w:right="840"/>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Email：</w:t>
            </w:r>
            <w:bookmarkStart w:id="0" w:name="_GoBack"/>
            <w:bookmarkEnd w:id="0"/>
          </w:p>
        </w:tc>
      </w:tr>
      <w:tr w:rsidR="003B711C" w:rsidRPr="003B711C" w14:paraId="060A77EB" w14:textId="77777777" w:rsidTr="00442109">
        <w:trPr>
          <w:trHeight w:val="265"/>
        </w:trPr>
        <w:tc>
          <w:tcPr>
            <w:tcW w:w="9213" w:type="dxa"/>
            <w:gridSpan w:val="3"/>
          </w:tcPr>
          <w:p w14:paraId="1FA48837" w14:textId="77777777" w:rsidR="009F1B7C" w:rsidRPr="003B711C" w:rsidRDefault="009F1B7C" w:rsidP="009F1B7C">
            <w:pPr>
              <w:spacing w:line="300" w:lineRule="exact"/>
              <w:ind w:right="839"/>
              <w:jc w:val="left"/>
              <w:rPr>
                <w:rFonts w:asciiTheme="majorEastAsia" w:eastAsiaTheme="majorEastAsia" w:hAnsiTheme="majorEastAsia"/>
                <w:sz w:val="20"/>
                <w:szCs w:val="20"/>
              </w:rPr>
            </w:pPr>
            <w:r w:rsidRPr="003B711C">
              <w:rPr>
                <w:rFonts w:asciiTheme="majorEastAsia" w:eastAsiaTheme="majorEastAsia" w:hAnsiTheme="majorEastAsia" w:hint="eastAsia"/>
                <w:b/>
                <w:sz w:val="20"/>
                <w:szCs w:val="20"/>
              </w:rPr>
              <w:t xml:space="preserve">お申込内容　</w:t>
            </w:r>
          </w:p>
        </w:tc>
      </w:tr>
      <w:tr w:rsidR="003B711C" w:rsidRPr="003B711C" w14:paraId="2049F5C8" w14:textId="77777777" w:rsidTr="00442109">
        <w:trPr>
          <w:trHeight w:val="345"/>
        </w:trPr>
        <w:tc>
          <w:tcPr>
            <w:tcW w:w="416" w:type="dxa"/>
          </w:tcPr>
          <w:p w14:paraId="5AA72A9A" w14:textId="77777777" w:rsidR="009F1B7C" w:rsidRPr="003B711C" w:rsidRDefault="009F1B7C" w:rsidP="009F1B7C">
            <w:pPr>
              <w:spacing w:line="6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w:t>
            </w:r>
          </w:p>
        </w:tc>
        <w:tc>
          <w:tcPr>
            <w:tcW w:w="1313" w:type="dxa"/>
          </w:tcPr>
          <w:p w14:paraId="5A1A4F4A" w14:textId="77777777" w:rsidR="009F1B7C" w:rsidRPr="003B711C" w:rsidRDefault="009F1B7C" w:rsidP="009F1B7C">
            <w:pPr>
              <w:spacing w:line="6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申込小間数</w:t>
            </w:r>
          </w:p>
        </w:tc>
        <w:tc>
          <w:tcPr>
            <w:tcW w:w="7484" w:type="dxa"/>
            <w:vAlign w:val="center"/>
          </w:tcPr>
          <w:p w14:paraId="3E60BD46" w14:textId="77777777" w:rsidR="00107A6E" w:rsidRPr="003B711C" w:rsidRDefault="00107A6E" w:rsidP="00A16F5A">
            <w:pPr>
              <w:spacing w:line="320" w:lineRule="exac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1）展示（　）小間</w:t>
            </w:r>
          </w:p>
        </w:tc>
      </w:tr>
      <w:tr w:rsidR="003B711C" w:rsidRPr="003B711C" w14:paraId="360A4A0F" w14:textId="77777777" w:rsidTr="00442109">
        <w:trPr>
          <w:trHeight w:val="322"/>
        </w:trPr>
        <w:tc>
          <w:tcPr>
            <w:tcW w:w="416" w:type="dxa"/>
          </w:tcPr>
          <w:p w14:paraId="5066BAD8" w14:textId="77777777" w:rsidR="009F1B7C" w:rsidRPr="003B711C" w:rsidRDefault="009F1B7C" w:rsidP="009F1B7C">
            <w:pPr>
              <w:spacing w:line="6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w:t>
            </w:r>
          </w:p>
        </w:tc>
        <w:tc>
          <w:tcPr>
            <w:tcW w:w="1313" w:type="dxa"/>
          </w:tcPr>
          <w:p w14:paraId="101ACB5C" w14:textId="77777777" w:rsidR="009F1B7C" w:rsidRPr="003B711C" w:rsidRDefault="009F1B7C" w:rsidP="009F1B7C">
            <w:pPr>
              <w:spacing w:line="6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出展料</w:t>
            </w:r>
          </w:p>
        </w:tc>
        <w:tc>
          <w:tcPr>
            <w:tcW w:w="7484" w:type="dxa"/>
          </w:tcPr>
          <w:p w14:paraId="6EF8488F" w14:textId="77777777" w:rsidR="00F015A5" w:rsidRPr="003B711C" w:rsidRDefault="009F1B7C" w:rsidP="00F015A5">
            <w:pPr>
              <w:spacing w:line="3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1</w:t>
            </w:r>
            <w:r w:rsidR="00107A6E" w:rsidRPr="003B711C">
              <w:rPr>
                <w:rFonts w:asciiTheme="majorEastAsia" w:eastAsiaTheme="majorEastAsia" w:hAnsiTheme="majorEastAsia" w:hint="eastAsia"/>
                <w:sz w:val="20"/>
                <w:szCs w:val="20"/>
              </w:rPr>
              <w:t>）展示のみ　1</w:t>
            </w:r>
            <w:r w:rsidRPr="003B711C">
              <w:rPr>
                <w:rFonts w:asciiTheme="majorEastAsia" w:eastAsiaTheme="majorEastAsia" w:hAnsiTheme="majorEastAsia" w:hint="eastAsia"/>
                <w:sz w:val="20"/>
                <w:szCs w:val="20"/>
              </w:rPr>
              <w:t xml:space="preserve">小間　</w:t>
            </w:r>
            <w:r w:rsidR="00A306D7" w:rsidRPr="003B711C">
              <w:rPr>
                <w:rFonts w:asciiTheme="majorEastAsia" w:eastAsiaTheme="majorEastAsia" w:hAnsiTheme="majorEastAsia" w:hint="eastAsia"/>
                <w:sz w:val="20"/>
                <w:szCs w:val="20"/>
              </w:rPr>
              <w:t>3</w:t>
            </w:r>
            <w:r w:rsidR="006D364A" w:rsidRPr="003B711C">
              <w:rPr>
                <w:rFonts w:asciiTheme="majorEastAsia" w:eastAsiaTheme="majorEastAsia" w:hAnsiTheme="majorEastAsia" w:hint="eastAsia"/>
                <w:sz w:val="20"/>
                <w:szCs w:val="20"/>
              </w:rPr>
              <w:t>0,000</w:t>
            </w:r>
            <w:r w:rsidRPr="003B711C">
              <w:rPr>
                <w:rFonts w:asciiTheme="majorEastAsia" w:eastAsiaTheme="majorEastAsia" w:hAnsiTheme="majorEastAsia" w:hint="eastAsia"/>
                <w:sz w:val="20"/>
                <w:szCs w:val="20"/>
              </w:rPr>
              <w:t>円</w:t>
            </w:r>
            <w:r w:rsidR="00F015A5" w:rsidRPr="003B711C">
              <w:rPr>
                <w:rFonts w:asciiTheme="majorEastAsia" w:eastAsiaTheme="majorEastAsia" w:hAnsiTheme="majorEastAsia" w:hint="eastAsia"/>
                <w:sz w:val="20"/>
                <w:szCs w:val="20"/>
              </w:rPr>
              <w:t>（総額</w:t>
            </w:r>
            <w:r w:rsidR="00865CB6" w:rsidRPr="003B711C">
              <w:rPr>
                <w:rFonts w:asciiTheme="majorEastAsia" w:eastAsiaTheme="majorEastAsia" w:hAnsiTheme="majorEastAsia" w:hint="eastAsia"/>
                <w:sz w:val="20"/>
                <w:szCs w:val="20"/>
              </w:rPr>
              <w:t>表示</w:t>
            </w:r>
            <w:r w:rsidR="00F015A5" w:rsidRPr="003B711C">
              <w:rPr>
                <w:rFonts w:asciiTheme="majorEastAsia" w:eastAsiaTheme="majorEastAsia" w:hAnsiTheme="majorEastAsia" w:hint="eastAsia"/>
                <w:sz w:val="20"/>
                <w:szCs w:val="20"/>
              </w:rPr>
              <w:t>）</w:t>
            </w:r>
          </w:p>
          <w:p w14:paraId="4604825F" w14:textId="77777777" w:rsidR="009F1B7C" w:rsidRPr="003B711C" w:rsidRDefault="00F015A5" w:rsidP="00107A6E">
            <w:pPr>
              <w:spacing w:line="3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　　　小間×</w:t>
            </w:r>
            <w:r w:rsidR="00A306D7" w:rsidRPr="003B711C">
              <w:rPr>
                <w:rFonts w:asciiTheme="majorEastAsia" w:eastAsiaTheme="majorEastAsia" w:hAnsiTheme="majorEastAsia" w:hint="eastAsia"/>
                <w:sz w:val="20"/>
                <w:szCs w:val="20"/>
              </w:rPr>
              <w:t>3</w:t>
            </w:r>
            <w:r w:rsidRPr="003B711C">
              <w:rPr>
                <w:rFonts w:asciiTheme="majorEastAsia" w:eastAsiaTheme="majorEastAsia" w:hAnsiTheme="majorEastAsia" w:hint="eastAsia"/>
                <w:sz w:val="20"/>
                <w:szCs w:val="20"/>
              </w:rPr>
              <w:t>0,000円＝　　　　　　　円＞</w:t>
            </w:r>
          </w:p>
        </w:tc>
      </w:tr>
      <w:tr w:rsidR="003B711C" w:rsidRPr="003B711C" w14:paraId="2D887C2F" w14:textId="77777777" w:rsidTr="00442109">
        <w:trPr>
          <w:trHeight w:val="322"/>
        </w:trPr>
        <w:tc>
          <w:tcPr>
            <w:tcW w:w="416" w:type="dxa"/>
          </w:tcPr>
          <w:p w14:paraId="43C7E93B" w14:textId="77777777" w:rsidR="009F1B7C" w:rsidRPr="003B711C" w:rsidRDefault="00F015A5" w:rsidP="009F1B7C">
            <w:pPr>
              <w:spacing w:line="6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w:t>
            </w:r>
          </w:p>
        </w:tc>
        <w:tc>
          <w:tcPr>
            <w:tcW w:w="1313" w:type="dxa"/>
          </w:tcPr>
          <w:p w14:paraId="674B56B8" w14:textId="77777777" w:rsidR="009F1B7C" w:rsidRPr="003B711C" w:rsidRDefault="009F1B7C" w:rsidP="009F1B7C">
            <w:pPr>
              <w:spacing w:line="6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出展内容</w:t>
            </w:r>
          </w:p>
        </w:tc>
        <w:tc>
          <w:tcPr>
            <w:tcW w:w="7484" w:type="dxa"/>
          </w:tcPr>
          <w:p w14:paraId="504ACC53" w14:textId="77777777" w:rsidR="009F1B7C" w:rsidRPr="003B711C" w:rsidRDefault="009F1B7C" w:rsidP="009F1B7C">
            <w:pPr>
              <w:spacing w:line="320" w:lineRule="exact"/>
              <w:jc w:val="left"/>
              <w:rPr>
                <w:rFonts w:asciiTheme="majorEastAsia" w:eastAsiaTheme="majorEastAsia" w:hAnsiTheme="majorEastAsia"/>
                <w:sz w:val="20"/>
                <w:szCs w:val="20"/>
              </w:rPr>
            </w:pPr>
          </w:p>
          <w:p w14:paraId="608D732D" w14:textId="77777777" w:rsidR="00F015A5" w:rsidRPr="003B711C" w:rsidRDefault="00F015A5" w:rsidP="009F1B7C">
            <w:pPr>
              <w:spacing w:line="320" w:lineRule="exact"/>
              <w:jc w:val="left"/>
              <w:rPr>
                <w:rFonts w:asciiTheme="majorEastAsia" w:eastAsiaTheme="majorEastAsia" w:hAnsiTheme="majorEastAsia"/>
                <w:sz w:val="20"/>
                <w:szCs w:val="20"/>
              </w:rPr>
            </w:pPr>
          </w:p>
        </w:tc>
      </w:tr>
      <w:tr w:rsidR="003B711C" w:rsidRPr="003B711C" w14:paraId="7FBD592D" w14:textId="77777777" w:rsidTr="00592AC0">
        <w:trPr>
          <w:trHeight w:val="739"/>
        </w:trPr>
        <w:tc>
          <w:tcPr>
            <w:tcW w:w="416" w:type="dxa"/>
          </w:tcPr>
          <w:p w14:paraId="6810F40F" w14:textId="77777777" w:rsidR="00073664" w:rsidRPr="003B711C" w:rsidRDefault="00073664" w:rsidP="009F1B7C">
            <w:pPr>
              <w:spacing w:line="6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w:t>
            </w:r>
          </w:p>
        </w:tc>
        <w:tc>
          <w:tcPr>
            <w:tcW w:w="1313" w:type="dxa"/>
          </w:tcPr>
          <w:p w14:paraId="6D6FCD3F" w14:textId="77777777" w:rsidR="00073664" w:rsidRPr="003B711C" w:rsidRDefault="00073664" w:rsidP="007F4876">
            <w:pPr>
              <w:spacing w:line="620" w:lineRule="exact"/>
              <w:jc w:val="left"/>
              <w:rPr>
                <w:rFonts w:asciiTheme="majorEastAsia" w:eastAsiaTheme="majorEastAsia" w:hAnsiTheme="majorEastAsia"/>
                <w:sz w:val="18"/>
                <w:szCs w:val="18"/>
              </w:rPr>
            </w:pPr>
            <w:r w:rsidRPr="003B711C">
              <w:rPr>
                <w:rFonts w:asciiTheme="majorEastAsia" w:eastAsiaTheme="majorEastAsia" w:hAnsiTheme="majorEastAsia" w:hint="eastAsia"/>
                <w:sz w:val="20"/>
                <w:szCs w:val="20"/>
              </w:rPr>
              <w:t>特記事項</w:t>
            </w:r>
          </w:p>
        </w:tc>
        <w:tc>
          <w:tcPr>
            <w:tcW w:w="7484" w:type="dxa"/>
          </w:tcPr>
          <w:p w14:paraId="7521D601" w14:textId="77777777" w:rsidR="00073664" w:rsidRPr="003B711C" w:rsidRDefault="00073664" w:rsidP="009F1B7C">
            <w:pPr>
              <w:spacing w:line="320" w:lineRule="exact"/>
              <w:jc w:val="left"/>
              <w:rPr>
                <w:rFonts w:asciiTheme="majorEastAsia" w:eastAsiaTheme="majorEastAsia" w:hAnsiTheme="majorEastAsia"/>
                <w:sz w:val="20"/>
                <w:szCs w:val="20"/>
              </w:rPr>
            </w:pPr>
          </w:p>
          <w:p w14:paraId="2E1BE8C3" w14:textId="77777777" w:rsidR="00442109" w:rsidRPr="003B711C" w:rsidRDefault="00442109" w:rsidP="009F1B7C">
            <w:pPr>
              <w:spacing w:line="320" w:lineRule="exact"/>
              <w:jc w:val="left"/>
              <w:rPr>
                <w:rFonts w:asciiTheme="majorEastAsia" w:eastAsiaTheme="majorEastAsia" w:hAnsiTheme="majorEastAsia"/>
                <w:sz w:val="20"/>
                <w:szCs w:val="20"/>
              </w:rPr>
            </w:pPr>
          </w:p>
        </w:tc>
      </w:tr>
      <w:tr w:rsidR="003B711C" w:rsidRPr="003B711C" w14:paraId="4EABB4C1" w14:textId="77777777" w:rsidTr="00442109">
        <w:trPr>
          <w:trHeight w:val="4005"/>
        </w:trPr>
        <w:tc>
          <w:tcPr>
            <w:tcW w:w="416" w:type="dxa"/>
          </w:tcPr>
          <w:p w14:paraId="1E131979" w14:textId="77777777" w:rsidR="00442109" w:rsidRPr="003B711C" w:rsidRDefault="00442109" w:rsidP="00442109">
            <w:pPr>
              <w:spacing w:line="620" w:lineRule="exac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w:t>
            </w:r>
          </w:p>
        </w:tc>
        <w:tc>
          <w:tcPr>
            <w:tcW w:w="1313" w:type="dxa"/>
          </w:tcPr>
          <w:p w14:paraId="5DC4EFD3" w14:textId="77777777" w:rsidR="00442109" w:rsidRPr="003B711C" w:rsidRDefault="00442109" w:rsidP="00442109">
            <w:pPr>
              <w:spacing w:line="620" w:lineRule="exac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電気供給</w:t>
            </w:r>
          </w:p>
        </w:tc>
        <w:tc>
          <w:tcPr>
            <w:tcW w:w="7484" w:type="dxa"/>
          </w:tcPr>
          <w:tbl>
            <w:tblPr>
              <w:tblStyle w:val="a3"/>
              <w:tblpPr w:leftFromText="142" w:rightFromText="142" w:horzAnchor="margin" w:tblpY="330"/>
              <w:tblOverlap w:val="never"/>
              <w:tblW w:w="0" w:type="auto"/>
              <w:tblLook w:val="04A0" w:firstRow="1" w:lastRow="0" w:firstColumn="1" w:lastColumn="0" w:noHBand="0" w:noVBand="1"/>
            </w:tblPr>
            <w:tblGrid>
              <w:gridCol w:w="562"/>
              <w:gridCol w:w="2410"/>
              <w:gridCol w:w="3687"/>
            </w:tblGrid>
            <w:tr w:rsidR="003B711C" w:rsidRPr="003B711C" w14:paraId="3306EEE3" w14:textId="77777777" w:rsidTr="00E01590">
              <w:trPr>
                <w:trHeight w:val="418"/>
              </w:trPr>
              <w:tc>
                <w:tcPr>
                  <w:tcW w:w="562" w:type="dxa"/>
                  <w:vAlign w:val="center"/>
                </w:tcPr>
                <w:p w14:paraId="67316CAF" w14:textId="77777777" w:rsidR="00E01590" w:rsidRPr="003B711C" w:rsidRDefault="00E01590" w:rsidP="00442109">
                  <w:pPr>
                    <w:spacing w:line="320" w:lineRule="exact"/>
                    <w:jc w:val="center"/>
                    <w:rPr>
                      <w:rFonts w:asciiTheme="majorEastAsia" w:eastAsiaTheme="majorEastAsia" w:hAnsiTheme="majorEastAsia"/>
                      <w:sz w:val="20"/>
                      <w:szCs w:val="20"/>
                    </w:rPr>
                  </w:pPr>
                </w:p>
              </w:tc>
              <w:tc>
                <w:tcPr>
                  <w:tcW w:w="2410" w:type="dxa"/>
                  <w:vAlign w:val="center"/>
                </w:tcPr>
                <w:p w14:paraId="6E235927" w14:textId="77777777" w:rsidR="00E01590" w:rsidRPr="003B711C" w:rsidRDefault="00E01590" w:rsidP="00442109">
                  <w:pPr>
                    <w:spacing w:line="320" w:lineRule="exact"/>
                    <w:jc w:val="center"/>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単相100Ｖ　500Ｗまで</w:t>
                  </w:r>
                </w:p>
              </w:tc>
              <w:tc>
                <w:tcPr>
                  <w:tcW w:w="3687" w:type="dxa"/>
                  <w:vAlign w:val="center"/>
                </w:tcPr>
                <w:p w14:paraId="5D20165E" w14:textId="77777777" w:rsidR="00E01590" w:rsidRPr="003B711C" w:rsidRDefault="00E01590" w:rsidP="00442109">
                  <w:pPr>
                    <w:spacing w:line="320" w:lineRule="exac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￥10,800（税込）/（コンセント含む）</w:t>
                  </w:r>
                </w:p>
              </w:tc>
            </w:tr>
            <w:tr w:rsidR="003B711C" w:rsidRPr="003B711C" w14:paraId="58677DAD" w14:textId="77777777" w:rsidTr="00E01590">
              <w:trPr>
                <w:trHeight w:val="423"/>
              </w:trPr>
              <w:tc>
                <w:tcPr>
                  <w:tcW w:w="562" w:type="dxa"/>
                  <w:vAlign w:val="center"/>
                </w:tcPr>
                <w:p w14:paraId="2C075308" w14:textId="77777777" w:rsidR="00E01590" w:rsidRPr="003B711C" w:rsidRDefault="00E01590" w:rsidP="00442109">
                  <w:pPr>
                    <w:spacing w:line="320" w:lineRule="exact"/>
                    <w:jc w:val="center"/>
                    <w:rPr>
                      <w:rFonts w:asciiTheme="majorEastAsia" w:eastAsiaTheme="majorEastAsia" w:hAnsiTheme="majorEastAsia"/>
                      <w:sz w:val="20"/>
                      <w:szCs w:val="20"/>
                    </w:rPr>
                  </w:pPr>
                </w:p>
              </w:tc>
              <w:tc>
                <w:tcPr>
                  <w:tcW w:w="2410" w:type="dxa"/>
                  <w:vAlign w:val="center"/>
                </w:tcPr>
                <w:p w14:paraId="30092835" w14:textId="77777777" w:rsidR="00E01590" w:rsidRPr="003B711C" w:rsidRDefault="00E01590" w:rsidP="00442109">
                  <w:pPr>
                    <w:spacing w:line="320" w:lineRule="exact"/>
                    <w:jc w:val="center"/>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単相100Ｖ　1000Ｗまで</w:t>
                  </w:r>
                </w:p>
              </w:tc>
              <w:tc>
                <w:tcPr>
                  <w:tcW w:w="3687" w:type="dxa"/>
                  <w:vAlign w:val="center"/>
                </w:tcPr>
                <w:p w14:paraId="6A584BF9" w14:textId="77777777" w:rsidR="00E01590" w:rsidRPr="003B711C" w:rsidRDefault="00D464E7" w:rsidP="00442109">
                  <w:pPr>
                    <w:spacing w:line="320" w:lineRule="exac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￥18,360（税込）/（コンセント含む）</w:t>
                  </w:r>
                </w:p>
              </w:tc>
            </w:tr>
            <w:tr w:rsidR="003B711C" w:rsidRPr="003B711C" w14:paraId="6283AE1C" w14:textId="77777777" w:rsidTr="00E01590">
              <w:trPr>
                <w:trHeight w:val="415"/>
              </w:trPr>
              <w:tc>
                <w:tcPr>
                  <w:tcW w:w="562" w:type="dxa"/>
                  <w:vAlign w:val="center"/>
                </w:tcPr>
                <w:p w14:paraId="154D371C" w14:textId="77777777" w:rsidR="00E01590" w:rsidRPr="003B711C" w:rsidRDefault="00E01590" w:rsidP="00442109">
                  <w:pPr>
                    <w:spacing w:line="320" w:lineRule="exact"/>
                    <w:jc w:val="center"/>
                    <w:rPr>
                      <w:rFonts w:asciiTheme="majorEastAsia" w:eastAsiaTheme="majorEastAsia" w:hAnsiTheme="majorEastAsia"/>
                      <w:sz w:val="20"/>
                      <w:szCs w:val="20"/>
                    </w:rPr>
                  </w:pPr>
                </w:p>
              </w:tc>
              <w:tc>
                <w:tcPr>
                  <w:tcW w:w="2410" w:type="dxa"/>
                  <w:vAlign w:val="center"/>
                </w:tcPr>
                <w:p w14:paraId="4E47D7CE" w14:textId="77777777" w:rsidR="00E01590" w:rsidRPr="003B711C" w:rsidRDefault="00E01590" w:rsidP="00442109">
                  <w:pPr>
                    <w:spacing w:line="320" w:lineRule="exact"/>
                    <w:jc w:val="center"/>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単相100Ｖ　1500Ｗまで</w:t>
                  </w:r>
                </w:p>
              </w:tc>
              <w:tc>
                <w:tcPr>
                  <w:tcW w:w="3687" w:type="dxa"/>
                  <w:vAlign w:val="center"/>
                </w:tcPr>
                <w:p w14:paraId="352EE13D" w14:textId="77777777" w:rsidR="00E01590" w:rsidRPr="003B711C" w:rsidRDefault="00D464E7" w:rsidP="00442109">
                  <w:pPr>
                    <w:spacing w:line="320" w:lineRule="exac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￥25,920（税込）/（コンセント含む）</w:t>
                  </w:r>
                </w:p>
              </w:tc>
            </w:tr>
            <w:tr w:rsidR="003B711C" w:rsidRPr="003B711C" w14:paraId="323589FD" w14:textId="77777777" w:rsidTr="00E01590">
              <w:trPr>
                <w:trHeight w:val="407"/>
              </w:trPr>
              <w:tc>
                <w:tcPr>
                  <w:tcW w:w="562" w:type="dxa"/>
                  <w:vAlign w:val="center"/>
                </w:tcPr>
                <w:p w14:paraId="70BB56EA" w14:textId="77777777" w:rsidR="00E01590" w:rsidRPr="003B711C" w:rsidRDefault="00E01590" w:rsidP="00442109">
                  <w:pPr>
                    <w:spacing w:line="320" w:lineRule="exact"/>
                    <w:jc w:val="center"/>
                    <w:rPr>
                      <w:rFonts w:asciiTheme="majorEastAsia" w:eastAsiaTheme="majorEastAsia" w:hAnsiTheme="majorEastAsia"/>
                      <w:sz w:val="20"/>
                      <w:szCs w:val="20"/>
                    </w:rPr>
                  </w:pPr>
                </w:p>
              </w:tc>
              <w:tc>
                <w:tcPr>
                  <w:tcW w:w="2410" w:type="dxa"/>
                  <w:vAlign w:val="center"/>
                </w:tcPr>
                <w:p w14:paraId="5E023AAE" w14:textId="77777777" w:rsidR="00E01590" w:rsidRPr="003B711C" w:rsidRDefault="00E01590" w:rsidP="00442109">
                  <w:pPr>
                    <w:spacing w:line="320" w:lineRule="exact"/>
                    <w:jc w:val="center"/>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単相100Ｖ　1500Ｗ以上</w:t>
                  </w:r>
                </w:p>
              </w:tc>
              <w:tc>
                <w:tcPr>
                  <w:tcW w:w="3687" w:type="dxa"/>
                  <w:vAlign w:val="center"/>
                </w:tcPr>
                <w:p w14:paraId="1691FFCD" w14:textId="77777777" w:rsidR="00D464E7" w:rsidRPr="003B711C" w:rsidRDefault="00D464E7" w:rsidP="00442109">
                  <w:pPr>
                    <w:spacing w:line="320" w:lineRule="exac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1500Ｗ以上のお申し込みは</w:t>
                  </w:r>
                </w:p>
                <w:p w14:paraId="7A0F2619" w14:textId="77777777" w:rsidR="00E01590" w:rsidRPr="003B711C" w:rsidRDefault="00D464E7" w:rsidP="00442109">
                  <w:pPr>
                    <w:spacing w:line="320" w:lineRule="exac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500Ｗ毎/￥7,560（コンセント含む）</w:t>
                  </w:r>
                </w:p>
              </w:tc>
            </w:tr>
          </w:tbl>
          <w:p w14:paraId="4AFB80F5" w14:textId="77777777" w:rsidR="00442109" w:rsidRPr="003B711C" w:rsidRDefault="00D464E7" w:rsidP="00D464E7">
            <w:pPr>
              <w:pStyle w:val="ab"/>
              <w:numPr>
                <w:ilvl w:val="0"/>
                <w:numId w:val="1"/>
              </w:numPr>
              <w:spacing w:line="320" w:lineRule="exact"/>
              <w:ind w:leftChars="0"/>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ご必要の場合は□に○をご記入ください。</w:t>
            </w:r>
          </w:p>
          <w:p w14:paraId="2D8F0CE0" w14:textId="77777777" w:rsidR="00442109" w:rsidRPr="003B711C" w:rsidRDefault="00442109" w:rsidP="009F1B7C">
            <w:pPr>
              <w:spacing w:line="320" w:lineRule="exact"/>
              <w:jc w:val="left"/>
              <w:rPr>
                <w:rFonts w:asciiTheme="majorEastAsia" w:eastAsiaTheme="majorEastAsia" w:hAnsiTheme="majorEastAsia"/>
                <w:sz w:val="20"/>
                <w:szCs w:val="20"/>
              </w:rPr>
            </w:pPr>
          </w:p>
          <w:p w14:paraId="63EDA6FE" w14:textId="77777777" w:rsidR="00442109" w:rsidRPr="003B711C" w:rsidRDefault="00442109" w:rsidP="009F1B7C">
            <w:pPr>
              <w:spacing w:line="320" w:lineRule="exact"/>
              <w:jc w:val="left"/>
              <w:rPr>
                <w:rFonts w:asciiTheme="majorEastAsia" w:eastAsiaTheme="majorEastAsia" w:hAnsiTheme="majorEastAsia"/>
                <w:sz w:val="20"/>
                <w:szCs w:val="20"/>
              </w:rPr>
            </w:pPr>
          </w:p>
          <w:p w14:paraId="2F2C5244" w14:textId="77777777" w:rsidR="00442109" w:rsidRPr="003B711C" w:rsidRDefault="00442109" w:rsidP="009F1B7C">
            <w:pPr>
              <w:spacing w:line="320" w:lineRule="exact"/>
              <w:jc w:val="left"/>
              <w:rPr>
                <w:rFonts w:asciiTheme="majorEastAsia" w:eastAsiaTheme="majorEastAsia" w:hAnsiTheme="majorEastAsia"/>
                <w:sz w:val="20"/>
                <w:szCs w:val="20"/>
              </w:rPr>
            </w:pPr>
          </w:p>
          <w:p w14:paraId="525CB512" w14:textId="77777777" w:rsidR="00442109" w:rsidRPr="003B711C" w:rsidRDefault="00442109" w:rsidP="009F1B7C">
            <w:pPr>
              <w:spacing w:line="320" w:lineRule="exact"/>
              <w:jc w:val="left"/>
              <w:rPr>
                <w:rFonts w:asciiTheme="majorEastAsia" w:eastAsiaTheme="majorEastAsia" w:hAnsiTheme="majorEastAsia"/>
                <w:sz w:val="20"/>
                <w:szCs w:val="20"/>
              </w:rPr>
            </w:pPr>
          </w:p>
          <w:p w14:paraId="499B607C" w14:textId="77777777" w:rsidR="00442109" w:rsidRPr="003B711C" w:rsidRDefault="00442109" w:rsidP="009F1B7C">
            <w:pPr>
              <w:spacing w:line="320" w:lineRule="exact"/>
              <w:jc w:val="left"/>
              <w:rPr>
                <w:rFonts w:asciiTheme="majorEastAsia" w:eastAsiaTheme="majorEastAsia" w:hAnsiTheme="majorEastAsia"/>
                <w:sz w:val="20"/>
                <w:szCs w:val="20"/>
              </w:rPr>
            </w:pPr>
          </w:p>
          <w:p w14:paraId="68D152EE" w14:textId="77777777" w:rsidR="00442109" w:rsidRPr="003B711C" w:rsidRDefault="00442109" w:rsidP="009F1B7C">
            <w:pPr>
              <w:spacing w:line="320" w:lineRule="exact"/>
              <w:jc w:val="left"/>
              <w:rPr>
                <w:rFonts w:asciiTheme="majorEastAsia" w:eastAsiaTheme="majorEastAsia" w:hAnsiTheme="majorEastAsia"/>
                <w:sz w:val="20"/>
                <w:szCs w:val="20"/>
              </w:rPr>
            </w:pPr>
          </w:p>
          <w:p w14:paraId="41676527" w14:textId="77777777" w:rsidR="00442109" w:rsidRPr="003B711C" w:rsidRDefault="00442109" w:rsidP="009F1B7C">
            <w:pPr>
              <w:spacing w:line="320" w:lineRule="exact"/>
              <w:jc w:val="left"/>
              <w:rPr>
                <w:rFonts w:asciiTheme="majorEastAsia" w:eastAsiaTheme="majorEastAsia" w:hAnsiTheme="majorEastAsia"/>
                <w:sz w:val="20"/>
                <w:szCs w:val="20"/>
              </w:rPr>
            </w:pPr>
          </w:p>
          <w:p w14:paraId="36A06A33" w14:textId="77777777" w:rsidR="00442109" w:rsidRPr="003B711C" w:rsidRDefault="00D464E7" w:rsidP="009F1B7C">
            <w:pPr>
              <w:spacing w:line="3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【電気供給工事の費用の負担】</w:t>
            </w:r>
          </w:p>
          <w:p w14:paraId="431708FC" w14:textId="77777777" w:rsidR="00D464E7" w:rsidRPr="003B711C" w:rsidRDefault="00D464E7" w:rsidP="009F1B7C">
            <w:pPr>
              <w:spacing w:line="3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 xml:space="preserve">　基礎小間には電気供給を含んでおりません。</w:t>
            </w:r>
          </w:p>
          <w:p w14:paraId="65C078F2" w14:textId="77777777" w:rsidR="00D464E7" w:rsidRPr="003B711C" w:rsidRDefault="00D464E7" w:rsidP="009F1B7C">
            <w:pPr>
              <w:spacing w:line="3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 xml:space="preserve">　申し込みをされた方は展示事務局が各出展者の小間まで配線いたします。</w:t>
            </w:r>
          </w:p>
          <w:p w14:paraId="23ECCE1B" w14:textId="77777777" w:rsidR="00D464E7" w:rsidRPr="003B711C" w:rsidRDefault="00D464E7" w:rsidP="009F1B7C">
            <w:pPr>
              <w:spacing w:line="320" w:lineRule="exact"/>
              <w:jc w:val="left"/>
              <w:rPr>
                <w:rFonts w:asciiTheme="majorEastAsia" w:eastAsiaTheme="majorEastAsia" w:hAnsiTheme="majorEastAsia"/>
                <w:sz w:val="20"/>
                <w:szCs w:val="20"/>
              </w:rPr>
            </w:pPr>
            <w:r w:rsidRPr="003B711C">
              <w:rPr>
                <w:rFonts w:asciiTheme="majorEastAsia" w:eastAsiaTheme="majorEastAsia" w:hAnsiTheme="majorEastAsia" w:hint="eastAsia"/>
                <w:sz w:val="20"/>
                <w:szCs w:val="20"/>
              </w:rPr>
              <w:t xml:space="preserve">　電気供給が必要な場合、上記の工事費をご負担いただきます。</w:t>
            </w:r>
          </w:p>
        </w:tc>
      </w:tr>
    </w:tbl>
    <w:p w14:paraId="2C422CE0" w14:textId="77777777" w:rsidR="009E07EC" w:rsidRPr="003B711C" w:rsidRDefault="001235A2" w:rsidP="00C603EA">
      <w:pPr>
        <w:ind w:leftChars="100" w:left="210" w:right="-1" w:firstLineChars="100" w:firstLine="210"/>
        <w:jc w:val="left"/>
        <w:rPr>
          <w:rFonts w:asciiTheme="majorEastAsia" w:eastAsiaTheme="majorEastAsia" w:hAnsiTheme="majorEastAsia"/>
          <w:szCs w:val="21"/>
        </w:rPr>
      </w:pPr>
      <w:r w:rsidRPr="003B711C">
        <w:rPr>
          <w:rFonts w:asciiTheme="majorEastAsia" w:eastAsiaTheme="majorEastAsia" w:hAnsiTheme="majorEastAsia" w:hint="eastAsia"/>
          <w:szCs w:val="21"/>
        </w:rPr>
        <w:t>※展示場所は、主催者側で最終決定いたします。</w:t>
      </w:r>
    </w:p>
    <w:p w14:paraId="01C06246" w14:textId="77777777" w:rsidR="001235A2" w:rsidRPr="003B711C" w:rsidRDefault="009E07EC" w:rsidP="00C603EA">
      <w:pPr>
        <w:ind w:leftChars="100" w:left="210" w:right="-1" w:firstLineChars="100" w:firstLine="210"/>
        <w:jc w:val="left"/>
        <w:rPr>
          <w:rFonts w:asciiTheme="majorEastAsia" w:eastAsiaTheme="majorEastAsia" w:hAnsiTheme="majorEastAsia"/>
          <w:szCs w:val="21"/>
        </w:rPr>
      </w:pPr>
      <w:r w:rsidRPr="003B711C">
        <w:rPr>
          <w:rFonts w:asciiTheme="majorEastAsia" w:eastAsiaTheme="majorEastAsia" w:hAnsiTheme="majorEastAsia" w:hint="eastAsia"/>
          <w:szCs w:val="21"/>
        </w:rPr>
        <w:t>※</w:t>
      </w:r>
      <w:r w:rsidR="001235A2" w:rsidRPr="003B711C">
        <w:rPr>
          <w:rFonts w:asciiTheme="majorEastAsia" w:eastAsiaTheme="majorEastAsia" w:hAnsiTheme="majorEastAsia" w:hint="eastAsia"/>
          <w:szCs w:val="21"/>
        </w:rPr>
        <w:t>ご応募が予定数を上回った場合は、調整させていただきますので、ご了承ください。</w:t>
      </w:r>
    </w:p>
    <w:p w14:paraId="4C86C330" w14:textId="77777777" w:rsidR="009F1B7C" w:rsidRPr="003B711C" w:rsidRDefault="009F1B7C" w:rsidP="00C603EA">
      <w:pPr>
        <w:spacing w:line="620" w:lineRule="exact"/>
        <w:ind w:right="840" w:firstLineChars="200" w:firstLine="420"/>
        <w:jc w:val="left"/>
        <w:rPr>
          <w:rFonts w:asciiTheme="majorEastAsia" w:eastAsiaTheme="majorEastAsia" w:hAnsiTheme="majorEastAsia"/>
          <w:szCs w:val="21"/>
        </w:rPr>
      </w:pPr>
      <w:r w:rsidRPr="003B711C">
        <w:rPr>
          <w:rFonts w:asciiTheme="majorEastAsia" w:eastAsiaTheme="majorEastAsia" w:hAnsiTheme="majorEastAsia" w:hint="eastAsia"/>
          <w:szCs w:val="21"/>
        </w:rPr>
        <w:t>＜申込・お問い合わせ＞</w:t>
      </w:r>
    </w:p>
    <w:p w14:paraId="68FAE546" w14:textId="77777777" w:rsidR="00544404" w:rsidRPr="00514834" w:rsidRDefault="00BD4FD7" w:rsidP="00544404">
      <w:pPr>
        <w:ind w:right="-427"/>
        <w:jc w:val="left"/>
        <w:rPr>
          <w:rFonts w:asciiTheme="majorEastAsia" w:eastAsiaTheme="majorEastAsia" w:hAnsiTheme="majorEastAsia"/>
          <w:szCs w:val="21"/>
        </w:rPr>
      </w:pPr>
      <w:r w:rsidRPr="003B711C">
        <w:rPr>
          <w:rFonts w:asciiTheme="majorEastAsia" w:eastAsiaTheme="majorEastAsia" w:hAnsiTheme="majorEastAsia" w:hint="eastAsia"/>
          <w:szCs w:val="21"/>
        </w:rPr>
        <w:t xml:space="preserve">　</w:t>
      </w:r>
      <w:r w:rsidR="00C603EA" w:rsidRPr="003B711C">
        <w:rPr>
          <w:rFonts w:asciiTheme="majorEastAsia" w:eastAsiaTheme="majorEastAsia" w:hAnsiTheme="majorEastAsia" w:hint="eastAsia"/>
          <w:szCs w:val="21"/>
        </w:rPr>
        <w:t xml:space="preserve">　　</w:t>
      </w:r>
      <w:r w:rsidRPr="003B711C">
        <w:rPr>
          <w:rFonts w:asciiTheme="majorEastAsia" w:eastAsiaTheme="majorEastAsia" w:hAnsiTheme="majorEastAsia" w:hint="eastAsia"/>
          <w:szCs w:val="21"/>
        </w:rPr>
        <w:t xml:space="preserve">　</w:t>
      </w:r>
      <w:r w:rsidR="00544404" w:rsidRPr="00E75286">
        <w:rPr>
          <w:rFonts w:asciiTheme="majorEastAsia" w:eastAsiaTheme="majorEastAsia" w:hAnsiTheme="majorEastAsia" w:hint="eastAsia"/>
          <w:szCs w:val="21"/>
        </w:rPr>
        <w:t>公益社団法人　大阪府看護</w:t>
      </w:r>
      <w:r w:rsidR="00544404" w:rsidRPr="00514834">
        <w:rPr>
          <w:rFonts w:asciiTheme="majorEastAsia" w:eastAsiaTheme="majorEastAsia" w:hAnsiTheme="majorEastAsia" w:hint="eastAsia"/>
          <w:szCs w:val="21"/>
        </w:rPr>
        <w:t>協会　学会事務局</w:t>
      </w:r>
    </w:p>
    <w:p w14:paraId="7C3AA14B" w14:textId="77777777" w:rsidR="00544404" w:rsidRPr="00514834" w:rsidRDefault="00544404" w:rsidP="00544404">
      <w:pPr>
        <w:ind w:left="1680" w:hangingChars="800" w:hanging="1680"/>
        <w:jc w:val="left"/>
        <w:rPr>
          <w:rFonts w:asciiTheme="majorEastAsia" w:eastAsiaTheme="majorEastAsia" w:hAnsiTheme="majorEastAsia"/>
          <w:szCs w:val="21"/>
        </w:rPr>
      </w:pPr>
      <w:r w:rsidRPr="00514834">
        <w:rPr>
          <w:rFonts w:asciiTheme="majorEastAsia" w:eastAsiaTheme="majorEastAsia" w:hAnsiTheme="majorEastAsia" w:hint="eastAsia"/>
          <w:szCs w:val="21"/>
        </w:rPr>
        <w:t xml:space="preserve">　　　〒536-0014　大阪市城東区鴫野西2丁目5番25号　　</w:t>
      </w:r>
    </w:p>
    <w:p w14:paraId="704AA58A" w14:textId="2D31B742" w:rsidR="00544404" w:rsidRPr="00514834" w:rsidRDefault="00544404" w:rsidP="00592AC0">
      <w:pPr>
        <w:ind w:firstLineChars="300" w:firstLine="630"/>
        <w:jc w:val="left"/>
        <w:rPr>
          <w:rFonts w:asciiTheme="majorEastAsia" w:eastAsiaTheme="majorEastAsia" w:hAnsiTheme="majorEastAsia"/>
          <w:szCs w:val="21"/>
        </w:rPr>
      </w:pPr>
      <w:r w:rsidRPr="00514834">
        <w:rPr>
          <w:rFonts w:asciiTheme="majorEastAsia" w:eastAsiaTheme="majorEastAsia" w:hAnsiTheme="majorEastAsia" w:hint="eastAsia"/>
          <w:szCs w:val="21"/>
        </w:rPr>
        <w:t xml:space="preserve">TEL：06-6964-5000　FAX:06-6964-5001　　</w:t>
      </w:r>
      <w:r w:rsidR="00592AC0" w:rsidRPr="00514834">
        <w:rPr>
          <w:rFonts w:asciiTheme="majorEastAsia" w:eastAsiaTheme="majorEastAsia" w:hAnsiTheme="majorEastAsia" w:hint="eastAsia"/>
          <w:szCs w:val="21"/>
        </w:rPr>
        <w:t xml:space="preserve">　</w:t>
      </w:r>
      <w:r w:rsidRPr="00514834">
        <w:rPr>
          <w:rFonts w:asciiTheme="majorEastAsia" w:eastAsiaTheme="majorEastAsia" w:hAnsiTheme="majorEastAsia" w:hint="eastAsia"/>
          <w:szCs w:val="21"/>
        </w:rPr>
        <w:t>TEL：06-6964-5550</w:t>
      </w:r>
      <w:r w:rsidR="003E4077" w:rsidRPr="00514834">
        <w:rPr>
          <w:rFonts w:asciiTheme="majorEastAsia" w:eastAsiaTheme="majorEastAsia" w:hAnsiTheme="majorEastAsia" w:hint="eastAsia"/>
          <w:szCs w:val="21"/>
        </w:rPr>
        <w:t>（学会事務局直</w:t>
      </w:r>
      <w:r w:rsidR="00355E67" w:rsidRPr="00514834">
        <w:rPr>
          <w:rFonts w:asciiTheme="majorEastAsia" w:eastAsiaTheme="majorEastAsia" w:hAnsiTheme="majorEastAsia" w:hint="eastAsia"/>
          <w:szCs w:val="21"/>
        </w:rPr>
        <w:t>通</w:t>
      </w:r>
      <w:r w:rsidRPr="00514834">
        <w:rPr>
          <w:rFonts w:asciiTheme="majorEastAsia" w:eastAsiaTheme="majorEastAsia" w:hAnsiTheme="majorEastAsia" w:hint="eastAsia"/>
          <w:szCs w:val="21"/>
        </w:rPr>
        <w:t>）</w:t>
      </w:r>
    </w:p>
    <w:p w14:paraId="7ABDA387" w14:textId="77777777" w:rsidR="00544404" w:rsidRPr="00514834" w:rsidRDefault="00544404" w:rsidP="00544404">
      <w:pPr>
        <w:ind w:right="839" w:firstLineChars="300" w:firstLine="630"/>
        <w:jc w:val="left"/>
        <w:rPr>
          <w:rFonts w:asciiTheme="majorEastAsia" w:eastAsiaTheme="majorEastAsia" w:hAnsiTheme="majorEastAsia"/>
          <w:szCs w:val="21"/>
        </w:rPr>
      </w:pPr>
      <w:r w:rsidRPr="00514834">
        <w:rPr>
          <w:rFonts w:asciiTheme="majorEastAsia" w:eastAsiaTheme="majorEastAsia" w:hAnsiTheme="majorEastAsia" w:hint="eastAsia"/>
          <w:szCs w:val="21"/>
        </w:rPr>
        <w:t>担当：榮本（</w:t>
      </w:r>
      <w:hyperlink r:id="rId9" w:history="1">
        <w:r w:rsidRPr="00514834">
          <w:rPr>
            <w:rStyle w:val="a6"/>
            <w:rFonts w:asciiTheme="majorEastAsia" w:eastAsiaTheme="majorEastAsia" w:hAnsiTheme="majorEastAsia"/>
            <w:color w:val="auto"/>
            <w:szCs w:val="21"/>
            <w:u w:val="none"/>
          </w:rPr>
          <w:t>eimoto@osaka-kangokyokai.or.jp</w:t>
        </w:r>
      </w:hyperlink>
      <w:r w:rsidRPr="00514834">
        <w:rPr>
          <w:rFonts w:asciiTheme="majorEastAsia" w:eastAsiaTheme="majorEastAsia" w:hAnsiTheme="majorEastAsia" w:hint="eastAsia"/>
          <w:szCs w:val="21"/>
        </w:rPr>
        <w:t>）</w:t>
      </w:r>
    </w:p>
    <w:p w14:paraId="583770BF" w14:textId="77777777" w:rsidR="00544404" w:rsidRPr="00514834" w:rsidRDefault="00544404" w:rsidP="00544404">
      <w:pPr>
        <w:ind w:right="839" w:firstLineChars="600" w:firstLine="1260"/>
        <w:jc w:val="left"/>
        <w:rPr>
          <w:rFonts w:asciiTheme="majorEastAsia" w:eastAsiaTheme="majorEastAsia" w:hAnsiTheme="majorEastAsia"/>
        </w:rPr>
      </w:pPr>
      <w:r w:rsidRPr="00514834">
        <w:rPr>
          <w:rFonts w:asciiTheme="majorEastAsia" w:eastAsiaTheme="majorEastAsia" w:hAnsiTheme="majorEastAsia" w:hint="eastAsia"/>
        </w:rPr>
        <w:lastRenderedPageBreak/>
        <w:t>山田（</w:t>
      </w:r>
      <w:hyperlink r:id="rId10" w:history="1">
        <w:r w:rsidRPr="00514834">
          <w:rPr>
            <w:rStyle w:val="a6"/>
            <w:rFonts w:asciiTheme="majorEastAsia" w:eastAsiaTheme="majorEastAsia" w:hAnsiTheme="majorEastAsia"/>
            <w:color w:val="auto"/>
            <w:u w:val="none"/>
          </w:rPr>
          <w:t>megumi.y@osaka-kangokyokai.or.jp</w:t>
        </w:r>
      </w:hyperlink>
      <w:r w:rsidRPr="00514834">
        <w:rPr>
          <w:rFonts w:asciiTheme="majorEastAsia" w:eastAsiaTheme="majorEastAsia" w:hAnsiTheme="majorEastAsia" w:hint="eastAsia"/>
        </w:rPr>
        <w:t>）</w:t>
      </w:r>
    </w:p>
    <w:sectPr w:rsidR="00544404" w:rsidRPr="00514834" w:rsidSect="00E54D5D">
      <w:footerReference w:type="default" r:id="rId11"/>
      <w:pgSz w:w="11906" w:h="16838"/>
      <w:pgMar w:top="1304" w:right="1077" w:bottom="964" w:left="1191" w:header="851" w:footer="131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4E31F" w14:textId="77777777" w:rsidR="009C03CF" w:rsidRDefault="009C03CF" w:rsidP="000D52D3">
      <w:r>
        <w:separator/>
      </w:r>
    </w:p>
  </w:endnote>
  <w:endnote w:type="continuationSeparator" w:id="0">
    <w:p w14:paraId="525C41A9" w14:textId="77777777" w:rsidR="009C03CF" w:rsidRDefault="009C03CF" w:rsidP="000D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9D64F" w14:textId="77777777" w:rsidR="009C03CF" w:rsidRDefault="009C03CF" w:rsidP="00703BC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326A1" w14:textId="77777777" w:rsidR="009C03CF" w:rsidRDefault="009C03CF" w:rsidP="000D52D3">
      <w:r>
        <w:separator/>
      </w:r>
    </w:p>
  </w:footnote>
  <w:footnote w:type="continuationSeparator" w:id="0">
    <w:p w14:paraId="640EE490" w14:textId="77777777" w:rsidR="009C03CF" w:rsidRDefault="009C03CF" w:rsidP="000D5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4DD"/>
    <w:multiLevelType w:val="hybridMultilevel"/>
    <w:tmpl w:val="74F45140"/>
    <w:lvl w:ilvl="0" w:tplc="D5A0E0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DA6BE1"/>
    <w:multiLevelType w:val="hybridMultilevel"/>
    <w:tmpl w:val="31FC0A78"/>
    <w:lvl w:ilvl="0" w:tplc="0D2A7DB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C9"/>
    <w:rsid w:val="0001204F"/>
    <w:rsid w:val="00013892"/>
    <w:rsid w:val="000358F0"/>
    <w:rsid w:val="00053F91"/>
    <w:rsid w:val="00060551"/>
    <w:rsid w:val="0006323E"/>
    <w:rsid w:val="00073664"/>
    <w:rsid w:val="00084BC2"/>
    <w:rsid w:val="000922E8"/>
    <w:rsid w:val="000A611A"/>
    <w:rsid w:val="000C1ACC"/>
    <w:rsid w:val="000C206B"/>
    <w:rsid w:val="000D4848"/>
    <w:rsid w:val="000D52D3"/>
    <w:rsid w:val="00102C84"/>
    <w:rsid w:val="00107A6E"/>
    <w:rsid w:val="001235A2"/>
    <w:rsid w:val="00132B82"/>
    <w:rsid w:val="001441C0"/>
    <w:rsid w:val="00156FE6"/>
    <w:rsid w:val="00185C66"/>
    <w:rsid w:val="001A6AAD"/>
    <w:rsid w:val="001E3549"/>
    <w:rsid w:val="001E5E43"/>
    <w:rsid w:val="001E7D01"/>
    <w:rsid w:val="001F25F1"/>
    <w:rsid w:val="00202AEE"/>
    <w:rsid w:val="0021648C"/>
    <w:rsid w:val="00240997"/>
    <w:rsid w:val="00256842"/>
    <w:rsid w:val="002577D8"/>
    <w:rsid w:val="00257CED"/>
    <w:rsid w:val="00261C6E"/>
    <w:rsid w:val="00281202"/>
    <w:rsid w:val="002C0EB5"/>
    <w:rsid w:val="002D617B"/>
    <w:rsid w:val="002D6ECD"/>
    <w:rsid w:val="002E6090"/>
    <w:rsid w:val="00322884"/>
    <w:rsid w:val="0032432F"/>
    <w:rsid w:val="00355E67"/>
    <w:rsid w:val="00361BA9"/>
    <w:rsid w:val="00375FF3"/>
    <w:rsid w:val="0038374A"/>
    <w:rsid w:val="0039311D"/>
    <w:rsid w:val="003A09B3"/>
    <w:rsid w:val="003B1726"/>
    <w:rsid w:val="003B3E74"/>
    <w:rsid w:val="003B711C"/>
    <w:rsid w:val="003C692E"/>
    <w:rsid w:val="003D110D"/>
    <w:rsid w:val="003E4077"/>
    <w:rsid w:val="003E5AD9"/>
    <w:rsid w:val="003F0216"/>
    <w:rsid w:val="003F2BDC"/>
    <w:rsid w:val="003F2C22"/>
    <w:rsid w:val="003F3C99"/>
    <w:rsid w:val="0040445D"/>
    <w:rsid w:val="00407BEE"/>
    <w:rsid w:val="00410D67"/>
    <w:rsid w:val="00425F24"/>
    <w:rsid w:val="0043507C"/>
    <w:rsid w:val="00437A6F"/>
    <w:rsid w:val="004409BE"/>
    <w:rsid w:val="00442109"/>
    <w:rsid w:val="00445476"/>
    <w:rsid w:val="00445B59"/>
    <w:rsid w:val="0044603F"/>
    <w:rsid w:val="00460ADE"/>
    <w:rsid w:val="00490F7A"/>
    <w:rsid w:val="004A3BFF"/>
    <w:rsid w:val="004A6E4A"/>
    <w:rsid w:val="004A74B7"/>
    <w:rsid w:val="004C75EF"/>
    <w:rsid w:val="004D2984"/>
    <w:rsid w:val="004D4F69"/>
    <w:rsid w:val="004E16C8"/>
    <w:rsid w:val="004E6099"/>
    <w:rsid w:val="00507EF6"/>
    <w:rsid w:val="00514834"/>
    <w:rsid w:val="00524D69"/>
    <w:rsid w:val="00531F5E"/>
    <w:rsid w:val="005367F1"/>
    <w:rsid w:val="00544404"/>
    <w:rsid w:val="0055720B"/>
    <w:rsid w:val="00567820"/>
    <w:rsid w:val="00590D1C"/>
    <w:rsid w:val="00592AC0"/>
    <w:rsid w:val="00594424"/>
    <w:rsid w:val="00595982"/>
    <w:rsid w:val="005A7D2F"/>
    <w:rsid w:val="005C43B4"/>
    <w:rsid w:val="005C4FEC"/>
    <w:rsid w:val="005D1F23"/>
    <w:rsid w:val="005F6529"/>
    <w:rsid w:val="00606445"/>
    <w:rsid w:val="006126FE"/>
    <w:rsid w:val="00613DEF"/>
    <w:rsid w:val="00652B0C"/>
    <w:rsid w:val="00664FEA"/>
    <w:rsid w:val="00671B29"/>
    <w:rsid w:val="00697AFA"/>
    <w:rsid w:val="006D364A"/>
    <w:rsid w:val="006E210F"/>
    <w:rsid w:val="006F111A"/>
    <w:rsid w:val="007027EA"/>
    <w:rsid w:val="00703BC8"/>
    <w:rsid w:val="00706724"/>
    <w:rsid w:val="00726251"/>
    <w:rsid w:val="00730653"/>
    <w:rsid w:val="007463C0"/>
    <w:rsid w:val="00747C3F"/>
    <w:rsid w:val="00750846"/>
    <w:rsid w:val="00750C2A"/>
    <w:rsid w:val="00750F0C"/>
    <w:rsid w:val="0075748D"/>
    <w:rsid w:val="00757F5D"/>
    <w:rsid w:val="00761049"/>
    <w:rsid w:val="007758FB"/>
    <w:rsid w:val="0077673D"/>
    <w:rsid w:val="007827D4"/>
    <w:rsid w:val="00791378"/>
    <w:rsid w:val="007A14BC"/>
    <w:rsid w:val="007E5687"/>
    <w:rsid w:val="007E62F9"/>
    <w:rsid w:val="007F4876"/>
    <w:rsid w:val="0080691C"/>
    <w:rsid w:val="00814FBA"/>
    <w:rsid w:val="00821910"/>
    <w:rsid w:val="0084281F"/>
    <w:rsid w:val="0084552B"/>
    <w:rsid w:val="008543C4"/>
    <w:rsid w:val="00856E26"/>
    <w:rsid w:val="00865CB6"/>
    <w:rsid w:val="00874662"/>
    <w:rsid w:val="008B1846"/>
    <w:rsid w:val="008E6926"/>
    <w:rsid w:val="008F1E69"/>
    <w:rsid w:val="00907B38"/>
    <w:rsid w:val="00912A50"/>
    <w:rsid w:val="00916418"/>
    <w:rsid w:val="00925002"/>
    <w:rsid w:val="00930B45"/>
    <w:rsid w:val="00961BED"/>
    <w:rsid w:val="0097131E"/>
    <w:rsid w:val="00976054"/>
    <w:rsid w:val="00976298"/>
    <w:rsid w:val="00985D30"/>
    <w:rsid w:val="00993585"/>
    <w:rsid w:val="009A5903"/>
    <w:rsid w:val="009B0768"/>
    <w:rsid w:val="009C03CF"/>
    <w:rsid w:val="009D081C"/>
    <w:rsid w:val="009D2818"/>
    <w:rsid w:val="009D65C6"/>
    <w:rsid w:val="009E07EC"/>
    <w:rsid w:val="009F1B7C"/>
    <w:rsid w:val="00A16F5A"/>
    <w:rsid w:val="00A23271"/>
    <w:rsid w:val="00A25ED4"/>
    <w:rsid w:val="00A2725E"/>
    <w:rsid w:val="00A306D7"/>
    <w:rsid w:val="00A32393"/>
    <w:rsid w:val="00A40BFA"/>
    <w:rsid w:val="00A4178B"/>
    <w:rsid w:val="00A43D84"/>
    <w:rsid w:val="00A50F67"/>
    <w:rsid w:val="00A56528"/>
    <w:rsid w:val="00A5768D"/>
    <w:rsid w:val="00A63679"/>
    <w:rsid w:val="00A65689"/>
    <w:rsid w:val="00A97ECD"/>
    <w:rsid w:val="00AA23A7"/>
    <w:rsid w:val="00AB142C"/>
    <w:rsid w:val="00AB1434"/>
    <w:rsid w:val="00AB2727"/>
    <w:rsid w:val="00AD0551"/>
    <w:rsid w:val="00AD63BE"/>
    <w:rsid w:val="00AF31A1"/>
    <w:rsid w:val="00B07EDC"/>
    <w:rsid w:val="00B15450"/>
    <w:rsid w:val="00B2140F"/>
    <w:rsid w:val="00B42B14"/>
    <w:rsid w:val="00B45B59"/>
    <w:rsid w:val="00B52DED"/>
    <w:rsid w:val="00B54C49"/>
    <w:rsid w:val="00B60E65"/>
    <w:rsid w:val="00B70C82"/>
    <w:rsid w:val="00B72736"/>
    <w:rsid w:val="00B96A17"/>
    <w:rsid w:val="00BB1881"/>
    <w:rsid w:val="00BB5A29"/>
    <w:rsid w:val="00BC72B2"/>
    <w:rsid w:val="00BD4FD7"/>
    <w:rsid w:val="00BE47A5"/>
    <w:rsid w:val="00BF1C25"/>
    <w:rsid w:val="00BF3BB3"/>
    <w:rsid w:val="00C02332"/>
    <w:rsid w:val="00C0472F"/>
    <w:rsid w:val="00C161C1"/>
    <w:rsid w:val="00C32412"/>
    <w:rsid w:val="00C4408E"/>
    <w:rsid w:val="00C5341D"/>
    <w:rsid w:val="00C579B8"/>
    <w:rsid w:val="00C603EA"/>
    <w:rsid w:val="00C67345"/>
    <w:rsid w:val="00C673D6"/>
    <w:rsid w:val="00C97968"/>
    <w:rsid w:val="00CA4A10"/>
    <w:rsid w:val="00CB4388"/>
    <w:rsid w:val="00CF124F"/>
    <w:rsid w:val="00CF7AEA"/>
    <w:rsid w:val="00D0250F"/>
    <w:rsid w:val="00D030FD"/>
    <w:rsid w:val="00D05605"/>
    <w:rsid w:val="00D464E7"/>
    <w:rsid w:val="00D528EF"/>
    <w:rsid w:val="00D56CB6"/>
    <w:rsid w:val="00D61396"/>
    <w:rsid w:val="00D6783B"/>
    <w:rsid w:val="00D724C1"/>
    <w:rsid w:val="00D821A0"/>
    <w:rsid w:val="00D92C8D"/>
    <w:rsid w:val="00DA53EE"/>
    <w:rsid w:val="00DA665F"/>
    <w:rsid w:val="00DA7042"/>
    <w:rsid w:val="00DB22F0"/>
    <w:rsid w:val="00DB4BD8"/>
    <w:rsid w:val="00DE0136"/>
    <w:rsid w:val="00DE630F"/>
    <w:rsid w:val="00E01590"/>
    <w:rsid w:val="00E079C9"/>
    <w:rsid w:val="00E34BE9"/>
    <w:rsid w:val="00E44801"/>
    <w:rsid w:val="00E54D5D"/>
    <w:rsid w:val="00E6208D"/>
    <w:rsid w:val="00E6657F"/>
    <w:rsid w:val="00E743FA"/>
    <w:rsid w:val="00E75286"/>
    <w:rsid w:val="00E90816"/>
    <w:rsid w:val="00EA0E58"/>
    <w:rsid w:val="00EB6EE6"/>
    <w:rsid w:val="00EC323D"/>
    <w:rsid w:val="00EF6FAF"/>
    <w:rsid w:val="00F00DD8"/>
    <w:rsid w:val="00F010D7"/>
    <w:rsid w:val="00F015A5"/>
    <w:rsid w:val="00F207F9"/>
    <w:rsid w:val="00F334D6"/>
    <w:rsid w:val="00F43F8F"/>
    <w:rsid w:val="00F52BC8"/>
    <w:rsid w:val="00F770D2"/>
    <w:rsid w:val="00F82276"/>
    <w:rsid w:val="00FA171A"/>
    <w:rsid w:val="00FB3C50"/>
    <w:rsid w:val="00FF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106C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35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3549"/>
    <w:rPr>
      <w:rFonts w:asciiTheme="majorHAnsi" w:eastAsiaTheme="majorEastAsia" w:hAnsiTheme="majorHAnsi" w:cstheme="majorBidi"/>
      <w:sz w:val="18"/>
      <w:szCs w:val="18"/>
    </w:rPr>
  </w:style>
  <w:style w:type="character" w:styleId="a6">
    <w:name w:val="Hyperlink"/>
    <w:basedOn w:val="a0"/>
    <w:uiPriority w:val="99"/>
    <w:unhideWhenUsed/>
    <w:rsid w:val="001E3549"/>
    <w:rPr>
      <w:color w:val="0000FF" w:themeColor="hyperlink"/>
      <w:u w:val="single"/>
    </w:rPr>
  </w:style>
  <w:style w:type="paragraph" w:styleId="a7">
    <w:name w:val="header"/>
    <w:basedOn w:val="a"/>
    <w:link w:val="a8"/>
    <w:uiPriority w:val="99"/>
    <w:unhideWhenUsed/>
    <w:rsid w:val="000D52D3"/>
    <w:pPr>
      <w:tabs>
        <w:tab w:val="center" w:pos="4252"/>
        <w:tab w:val="right" w:pos="8504"/>
      </w:tabs>
      <w:snapToGrid w:val="0"/>
    </w:pPr>
  </w:style>
  <w:style w:type="character" w:customStyle="1" w:styleId="a8">
    <w:name w:val="ヘッダー (文字)"/>
    <w:basedOn w:val="a0"/>
    <w:link w:val="a7"/>
    <w:uiPriority w:val="99"/>
    <w:rsid w:val="000D52D3"/>
  </w:style>
  <w:style w:type="paragraph" w:styleId="a9">
    <w:name w:val="footer"/>
    <w:basedOn w:val="a"/>
    <w:link w:val="aa"/>
    <w:uiPriority w:val="99"/>
    <w:unhideWhenUsed/>
    <w:rsid w:val="000D52D3"/>
    <w:pPr>
      <w:tabs>
        <w:tab w:val="center" w:pos="4252"/>
        <w:tab w:val="right" w:pos="8504"/>
      </w:tabs>
      <w:snapToGrid w:val="0"/>
    </w:pPr>
  </w:style>
  <w:style w:type="character" w:customStyle="1" w:styleId="aa">
    <w:name w:val="フッター (文字)"/>
    <w:basedOn w:val="a0"/>
    <w:link w:val="a9"/>
    <w:uiPriority w:val="99"/>
    <w:rsid w:val="000D52D3"/>
  </w:style>
  <w:style w:type="paragraph" w:customStyle="1" w:styleId="greetingp">
    <w:name w:val="greetingp"/>
    <w:basedOn w:val="a"/>
    <w:rsid w:val="000D52D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464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35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3549"/>
    <w:rPr>
      <w:rFonts w:asciiTheme="majorHAnsi" w:eastAsiaTheme="majorEastAsia" w:hAnsiTheme="majorHAnsi" w:cstheme="majorBidi"/>
      <w:sz w:val="18"/>
      <w:szCs w:val="18"/>
    </w:rPr>
  </w:style>
  <w:style w:type="character" w:styleId="a6">
    <w:name w:val="Hyperlink"/>
    <w:basedOn w:val="a0"/>
    <w:uiPriority w:val="99"/>
    <w:unhideWhenUsed/>
    <w:rsid w:val="001E3549"/>
    <w:rPr>
      <w:color w:val="0000FF" w:themeColor="hyperlink"/>
      <w:u w:val="single"/>
    </w:rPr>
  </w:style>
  <w:style w:type="paragraph" w:styleId="a7">
    <w:name w:val="header"/>
    <w:basedOn w:val="a"/>
    <w:link w:val="a8"/>
    <w:uiPriority w:val="99"/>
    <w:unhideWhenUsed/>
    <w:rsid w:val="000D52D3"/>
    <w:pPr>
      <w:tabs>
        <w:tab w:val="center" w:pos="4252"/>
        <w:tab w:val="right" w:pos="8504"/>
      </w:tabs>
      <w:snapToGrid w:val="0"/>
    </w:pPr>
  </w:style>
  <w:style w:type="character" w:customStyle="1" w:styleId="a8">
    <w:name w:val="ヘッダー (文字)"/>
    <w:basedOn w:val="a0"/>
    <w:link w:val="a7"/>
    <w:uiPriority w:val="99"/>
    <w:rsid w:val="000D52D3"/>
  </w:style>
  <w:style w:type="paragraph" w:styleId="a9">
    <w:name w:val="footer"/>
    <w:basedOn w:val="a"/>
    <w:link w:val="aa"/>
    <w:uiPriority w:val="99"/>
    <w:unhideWhenUsed/>
    <w:rsid w:val="000D52D3"/>
    <w:pPr>
      <w:tabs>
        <w:tab w:val="center" w:pos="4252"/>
        <w:tab w:val="right" w:pos="8504"/>
      </w:tabs>
      <w:snapToGrid w:val="0"/>
    </w:pPr>
  </w:style>
  <w:style w:type="character" w:customStyle="1" w:styleId="aa">
    <w:name w:val="フッター (文字)"/>
    <w:basedOn w:val="a0"/>
    <w:link w:val="a9"/>
    <w:uiPriority w:val="99"/>
    <w:rsid w:val="000D52D3"/>
  </w:style>
  <w:style w:type="paragraph" w:customStyle="1" w:styleId="greetingp">
    <w:name w:val="greetingp"/>
    <w:basedOn w:val="a"/>
    <w:rsid w:val="000D52D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46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8713">
      <w:bodyDiv w:val="1"/>
      <w:marLeft w:val="0"/>
      <w:marRight w:val="0"/>
      <w:marTop w:val="0"/>
      <w:marBottom w:val="0"/>
      <w:divBdr>
        <w:top w:val="none" w:sz="0" w:space="0" w:color="auto"/>
        <w:left w:val="none" w:sz="0" w:space="0" w:color="auto"/>
        <w:bottom w:val="none" w:sz="0" w:space="0" w:color="auto"/>
        <w:right w:val="none" w:sz="0" w:space="0" w:color="auto"/>
      </w:divBdr>
    </w:div>
    <w:div w:id="728915650">
      <w:bodyDiv w:val="1"/>
      <w:marLeft w:val="0"/>
      <w:marRight w:val="0"/>
      <w:marTop w:val="0"/>
      <w:marBottom w:val="0"/>
      <w:divBdr>
        <w:top w:val="none" w:sz="0" w:space="0" w:color="auto"/>
        <w:left w:val="none" w:sz="0" w:space="0" w:color="auto"/>
        <w:bottom w:val="none" w:sz="0" w:space="0" w:color="auto"/>
        <w:right w:val="none" w:sz="0" w:space="0" w:color="auto"/>
      </w:divBdr>
    </w:div>
    <w:div w:id="1234268363">
      <w:bodyDiv w:val="1"/>
      <w:marLeft w:val="0"/>
      <w:marRight w:val="0"/>
      <w:marTop w:val="0"/>
      <w:marBottom w:val="0"/>
      <w:divBdr>
        <w:top w:val="none" w:sz="0" w:space="0" w:color="auto"/>
        <w:left w:val="none" w:sz="0" w:space="0" w:color="auto"/>
        <w:bottom w:val="none" w:sz="0" w:space="0" w:color="auto"/>
        <w:right w:val="none" w:sz="0" w:space="0" w:color="auto"/>
      </w:divBdr>
    </w:div>
    <w:div w:id="18016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egumi.y@osaka-kangokyokai.or.jp" TargetMode="External"/><Relationship Id="rId4" Type="http://schemas.microsoft.com/office/2007/relationships/stylesWithEffects" Target="stylesWithEffects.xml"/><Relationship Id="rId9" Type="http://schemas.openxmlformats.org/officeDocument/2006/relationships/hyperlink" Target="mailto:eimoto@osaka-kangokyo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DC1B-2ED6-45EA-A32D-B435A1C9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akiko.mukaida</dc:creator>
  <cp:lastModifiedBy>FJ-USER</cp:lastModifiedBy>
  <cp:revision>42</cp:revision>
  <cp:lastPrinted>2017-04-05T01:14:00Z</cp:lastPrinted>
  <dcterms:created xsi:type="dcterms:W3CDTF">2016-01-08T04:44:00Z</dcterms:created>
  <dcterms:modified xsi:type="dcterms:W3CDTF">2017-04-14T07:06:00Z</dcterms:modified>
</cp:coreProperties>
</file>